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5669E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5669E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9E6">
        <w:rPr>
          <w:rFonts w:ascii="Times New Roman" w:hAnsi="Times New Roman"/>
          <w:sz w:val="24"/>
          <w:szCs w:val="24"/>
        </w:rPr>
        <w:t>2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 w:rsidRPr="005669E6">
        <w:rPr>
          <w:rFonts w:ascii="Times New Roman" w:hAnsi="Times New Roman"/>
          <w:sz w:val="24"/>
          <w:szCs w:val="24"/>
          <w:lang w:val="sr-Cyrl-RS"/>
        </w:rPr>
        <w:t>06-2/</w:t>
      </w:r>
      <w:r w:rsidRPr="005669E6">
        <w:rPr>
          <w:rFonts w:ascii="Times New Roman" w:hAnsi="Times New Roman"/>
          <w:sz w:val="24"/>
          <w:szCs w:val="24"/>
        </w:rPr>
        <w:t>381</w:t>
      </w:r>
      <w:r w:rsidRPr="005669E6">
        <w:rPr>
          <w:rFonts w:ascii="Times New Roman" w:hAnsi="Times New Roman"/>
          <w:sz w:val="24"/>
          <w:szCs w:val="24"/>
          <w:lang w:val="sr-Cyrl-RS"/>
        </w:rPr>
        <w:t>-14</w:t>
      </w:r>
    </w:p>
    <w:p w:rsidR="00CD30F0" w:rsidRPr="005669E6" w:rsidRDefault="00CD30F0" w:rsidP="00CD30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669E6">
        <w:rPr>
          <w:rFonts w:ascii="Times New Roman" w:hAnsi="Times New Roman"/>
          <w:sz w:val="24"/>
          <w:szCs w:val="24"/>
        </w:rPr>
        <w:t>8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>201</w:t>
      </w:r>
      <w:r w:rsidRPr="005669E6">
        <w:rPr>
          <w:rFonts w:ascii="Times New Roman" w:hAnsi="Times New Roman"/>
          <w:sz w:val="24"/>
          <w:szCs w:val="24"/>
          <w:lang w:val="sr-Cyrl-RS"/>
        </w:rPr>
        <w:t>4</w:t>
      </w:r>
      <w:r w:rsidRPr="00566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D30F0" w:rsidRPr="005669E6" w:rsidRDefault="00CD30F0" w:rsidP="00CD30F0">
      <w:pPr>
        <w:spacing w:after="2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D30F0" w:rsidRPr="005669E6" w:rsidRDefault="00CD30F0" w:rsidP="00CD3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0F0" w:rsidRPr="005669E6" w:rsidRDefault="00CD30F0" w:rsidP="00CD3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0F0" w:rsidRPr="005669E6" w:rsidRDefault="00CD30F0" w:rsidP="00CD30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CD30F0" w:rsidRPr="005669E6" w:rsidRDefault="00CD30F0" w:rsidP="00CD30F0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>30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5669E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5669E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>8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>9</w:t>
      </w:r>
      <w:r w:rsidRPr="005669E6">
        <w:rPr>
          <w:rFonts w:ascii="Times New Roman" w:hAnsi="Times New Roman"/>
          <w:sz w:val="24"/>
          <w:szCs w:val="24"/>
          <w:lang w:val="sr-Cyrl-RS"/>
        </w:rPr>
        <w:t>,5</w:t>
      </w:r>
      <w:r w:rsidRPr="005669E6">
        <w:rPr>
          <w:rFonts w:ascii="Times New Roman" w:hAnsi="Times New Roman"/>
          <w:sz w:val="24"/>
          <w:szCs w:val="24"/>
        </w:rPr>
        <w:t>0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5669E6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669E6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Default="00CD30F0" w:rsidP="00CD30F0">
      <w:pPr>
        <w:tabs>
          <w:tab w:val="left" w:pos="1418"/>
        </w:tabs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3E4DB4">
        <w:rPr>
          <w:rFonts w:ascii="Times New Roman" w:hAnsi="Times New Roman"/>
          <w:sz w:val="24"/>
          <w:szCs w:val="24"/>
          <w:lang w:val="sr-Cyrl-RS"/>
        </w:rPr>
        <w:tab/>
      </w:r>
    </w:p>
    <w:p w:rsidR="00CD30F0" w:rsidRDefault="00CD30F0" w:rsidP="00CD30F0">
      <w:pPr>
        <w:tabs>
          <w:tab w:val="left" w:pos="1418"/>
        </w:tabs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Adriana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Anastasov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A13E60" w:rsidRDefault="00CD30F0" w:rsidP="00CD30F0">
      <w:pPr>
        <w:tabs>
          <w:tab w:val="left" w:pos="1418"/>
        </w:tabs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E4DB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3E4D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3E4DB4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tabs>
          <w:tab w:val="left" w:pos="1418"/>
        </w:tabs>
        <w:spacing w:after="36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CD30F0" w:rsidRPr="005669E6" w:rsidRDefault="00CD30F0" w:rsidP="00CD30F0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5669E6">
        <w:rPr>
          <w:rFonts w:ascii="Times New Roman" w:hAnsi="Times New Roman"/>
          <w:sz w:val="24"/>
          <w:szCs w:val="24"/>
          <w:lang w:val="sr-Cyrl-RS"/>
        </w:rPr>
        <w:t>:</w:t>
      </w:r>
    </w:p>
    <w:p w:rsidR="00CD30F0" w:rsidRPr="005669E6" w:rsidRDefault="00CD30F0" w:rsidP="00CD30F0">
      <w:pPr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eastAsia="Times New Roman" w:hAnsi="Times New Roman"/>
          <w:sz w:val="24"/>
          <w:szCs w:val="24"/>
        </w:rPr>
        <w:t>2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>6, 27</w:t>
      </w:r>
      <w:r w:rsidRPr="005669E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eastAsia="Times New Roman" w:hAnsi="Times New Roman"/>
          <w:sz w:val="24"/>
          <w:szCs w:val="24"/>
        </w:rPr>
        <w:t xml:space="preserve"> 2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5669E6">
        <w:rPr>
          <w:rFonts w:ascii="Times New Roman" w:eastAsia="Times New Roman" w:hAnsi="Times New Roman"/>
          <w:sz w:val="24"/>
          <w:szCs w:val="24"/>
        </w:rPr>
        <w:t>.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CD30F0" w:rsidRPr="005669E6" w:rsidRDefault="00CD30F0" w:rsidP="00CD30F0">
      <w:pPr>
        <w:spacing w:after="60"/>
        <w:ind w:firstLine="1134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02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: 013-1517/14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5669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CD30F0" w:rsidRDefault="00CD30F0" w:rsidP="00CD30F0">
      <w:pPr>
        <w:spacing w:after="24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Pr="005669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spacing w:after="24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primedaba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usvojio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zapisnike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26, 27</w:t>
      </w:r>
      <w:r w:rsidRPr="005553F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5553F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D30F0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5669E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5669E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5669E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02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: 013-1517/14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5669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D30F0" w:rsidRPr="00A13E60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:</w:t>
      </w:r>
      <w:r w:rsidRPr="005669E6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013-1517/14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od</w:t>
      </w:r>
      <w:r w:rsidRPr="005669E6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novembra</w:t>
      </w:r>
      <w:r w:rsidRPr="005669E6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godine</w:t>
      </w:r>
      <w:r w:rsidRPr="005669E6"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val="sr-Cyrl-RS"/>
        </w:rPr>
        <w:t>o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mandata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poslaničkog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5669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56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Pr="005669E6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5669E6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CD30F0" w:rsidRPr="005669E6" w:rsidRDefault="00CD30F0" w:rsidP="00CD30F0">
      <w:pPr>
        <w:spacing w:after="1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Bojanu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Ziriću</w:t>
      </w:r>
      <w:r w:rsidRPr="005669E6">
        <w:rPr>
          <w:rFonts w:ascii="Times New Roman" w:hAnsi="Times New Roman"/>
          <w:sz w:val="24"/>
          <w:szCs w:val="24"/>
          <w:lang w:val="sr-Cyrl-RS"/>
        </w:rPr>
        <w:t>,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 w:rsidRPr="005669E6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 w:rsidRPr="005669E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Srpska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napredna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stranka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Socijaldemokratska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partija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Srbije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Srbija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Srpski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pokret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obnove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Pokret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socijalista</w:t>
      </w:r>
      <w:r w:rsidRPr="005669E6">
        <w:rPr>
          <w:rFonts w:ascii="Times New Roman" w:hAnsi="Times New Roman"/>
          <w:bCs/>
          <w:sz w:val="24"/>
          <w:szCs w:val="24"/>
        </w:rPr>
        <w:t>)</w:t>
      </w:r>
      <w:r w:rsidRPr="00566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Filipović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 w:rsidRPr="005669E6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 w:rsidRPr="005669E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Srpska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napredna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stranka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Socijaldemokratska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partija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Srbije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Nova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Srbija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Srpski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pokret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obnove</w:t>
      </w:r>
      <w:r w:rsidRPr="005669E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Pokret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socijalista</w:t>
      </w:r>
      <w:r w:rsidRPr="005669E6">
        <w:rPr>
          <w:rFonts w:ascii="Times New Roman" w:hAnsi="Times New Roman"/>
          <w:bCs/>
          <w:sz w:val="24"/>
          <w:szCs w:val="24"/>
        </w:rPr>
        <w:t>)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5669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Ani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Pr="005669E6">
        <w:rPr>
          <w:rFonts w:ascii="Times New Roman" w:hAnsi="Times New Roman"/>
          <w:sz w:val="24"/>
          <w:szCs w:val="24"/>
          <w:lang w:val="sr-Cyrl-RS"/>
        </w:rPr>
        <w:t>.</w:t>
      </w:r>
    </w:p>
    <w:p w:rsidR="00CD30F0" w:rsidRPr="005553F4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Default="00CD30F0" w:rsidP="00CD30F0">
      <w:pPr>
        <w:pStyle w:val="ListParagraph"/>
        <w:tabs>
          <w:tab w:val="left" w:pos="1418"/>
        </w:tabs>
        <w:ind w:left="0" w:firstLine="1134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5669E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5669E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5669E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5669E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CD30F0" w:rsidRPr="000E691B" w:rsidRDefault="00CD30F0" w:rsidP="00CD30F0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CD30F0" w:rsidRPr="005669E6" w:rsidRDefault="00CD30F0" w:rsidP="00CD30F0">
      <w:pPr>
        <w:pStyle w:val="ListParagraph"/>
        <w:tabs>
          <w:tab w:val="left" w:pos="1418"/>
        </w:tabs>
        <w:spacing w:after="120"/>
        <w:ind w:left="0"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Povodom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Pr="005669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5669E6">
        <w:rPr>
          <w:sz w:val="24"/>
          <w:szCs w:val="24"/>
          <w:lang w:val="sr-Cyrl-RS"/>
        </w:rPr>
        <w:t>.</w:t>
      </w:r>
    </w:p>
    <w:p w:rsidR="00CD30F0" w:rsidRPr="005669E6" w:rsidRDefault="00CD30F0" w:rsidP="00CD30F0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>9</w:t>
      </w:r>
      <w:r w:rsidRPr="005669E6">
        <w:rPr>
          <w:rFonts w:ascii="Times New Roman" w:hAnsi="Times New Roman"/>
          <w:sz w:val="24"/>
          <w:szCs w:val="24"/>
          <w:lang w:val="sr-Cyrl-CS"/>
        </w:rPr>
        <w:t>,</w:t>
      </w:r>
      <w:r w:rsidRPr="005669E6">
        <w:rPr>
          <w:rFonts w:ascii="Times New Roman" w:hAnsi="Times New Roman"/>
          <w:sz w:val="24"/>
          <w:szCs w:val="24"/>
        </w:rPr>
        <w:t>5</w:t>
      </w:r>
      <w:r w:rsidRPr="005669E6">
        <w:rPr>
          <w:rFonts w:ascii="Times New Roman" w:hAnsi="Times New Roman"/>
          <w:sz w:val="24"/>
          <w:szCs w:val="24"/>
          <w:lang w:val="sr-Cyrl-RS"/>
        </w:rPr>
        <w:t>5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Pr="005669E6" w:rsidRDefault="00CD30F0" w:rsidP="00CD30F0">
      <w:pPr>
        <w:spacing w:after="64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669E6">
        <w:rPr>
          <w:rFonts w:ascii="Times New Roman" w:hAnsi="Times New Roman"/>
          <w:sz w:val="24"/>
          <w:szCs w:val="24"/>
          <w:lang w:val="sr-Cyrl-CS"/>
        </w:rPr>
        <w:t>.</w:t>
      </w:r>
    </w:p>
    <w:p w:rsidR="00CD30F0" w:rsidRPr="005669E6" w:rsidRDefault="00CD30F0" w:rsidP="00CD30F0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69E6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5669E6">
        <w:rPr>
          <w:rFonts w:ascii="Times New Roman" w:hAnsi="Times New Roman"/>
          <w:sz w:val="24"/>
          <w:szCs w:val="24"/>
        </w:rPr>
        <w:t xml:space="preserve">    </w:t>
      </w:r>
      <w:r w:rsidRPr="0056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669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D30F0" w:rsidRPr="005669E6" w:rsidRDefault="00CD30F0" w:rsidP="00CD30F0">
      <w:pPr>
        <w:spacing w:after="6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</w:r>
      <w:r w:rsidRPr="005669E6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5669E6">
        <w:rPr>
          <w:rFonts w:ascii="Times New Roman" w:hAnsi="Times New Roman"/>
          <w:sz w:val="24"/>
          <w:szCs w:val="24"/>
        </w:rPr>
        <w:t xml:space="preserve">         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5669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96" w:rsidRDefault="00B51996" w:rsidP="00CD30F0">
      <w:pPr>
        <w:spacing w:after="0" w:line="240" w:lineRule="auto"/>
      </w:pPr>
      <w:r>
        <w:separator/>
      </w:r>
    </w:p>
  </w:endnote>
  <w:endnote w:type="continuationSeparator" w:id="0">
    <w:p w:rsidR="00B51996" w:rsidRDefault="00B51996" w:rsidP="00CD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96" w:rsidRDefault="00B51996" w:rsidP="00CD30F0">
      <w:pPr>
        <w:spacing w:after="0" w:line="240" w:lineRule="auto"/>
      </w:pPr>
      <w:r>
        <w:separator/>
      </w:r>
    </w:p>
  </w:footnote>
  <w:footnote w:type="continuationSeparator" w:id="0">
    <w:p w:rsidR="00B51996" w:rsidRDefault="00B51996" w:rsidP="00CD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0" w:rsidRDefault="00CD3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0"/>
    <w:rsid w:val="00B51996"/>
    <w:rsid w:val="00C17A4A"/>
    <w:rsid w:val="00CD30F0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F0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D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F0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D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2015-07-14T10:45:00Z</dcterms:created>
  <dcterms:modified xsi:type="dcterms:W3CDTF">2015-07-14T10:45:00Z</dcterms:modified>
</cp:coreProperties>
</file>